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159" w:rsidRPr="001B6700" w:rsidRDefault="00792159" w:rsidP="00792159">
      <w:pPr>
        <w:spacing w:line="276" w:lineRule="auto"/>
        <w:contextualSpacing/>
        <w:rPr>
          <w:rFonts w:asciiTheme="majorHAnsi" w:hAnsiTheme="majorHAnsi" w:cstheme="minorHAnsi"/>
          <w:sz w:val="22"/>
          <w:szCs w:val="22"/>
        </w:rPr>
      </w:pPr>
      <w:r w:rsidRPr="001B6700">
        <w:rPr>
          <w:rFonts w:asciiTheme="majorHAnsi" w:hAnsiTheme="majorHAnsi" w:cstheme="minorHAnsi"/>
          <w:b/>
          <w:sz w:val="22"/>
          <w:szCs w:val="22"/>
        </w:rPr>
        <w:t>Pressemitteilung von Gelegenheitsjobs.de</w:t>
      </w:r>
      <w:r w:rsidRPr="001B6700">
        <w:rPr>
          <w:rFonts w:asciiTheme="majorHAnsi" w:hAnsiTheme="majorHAnsi" w:cstheme="minorHAnsi"/>
          <w:sz w:val="22"/>
          <w:szCs w:val="22"/>
        </w:rPr>
        <w:t xml:space="preserve">   </w:t>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t xml:space="preserve">      München, den </w:t>
      </w:r>
      <w:r w:rsidR="00797DB1">
        <w:rPr>
          <w:rFonts w:asciiTheme="majorHAnsi" w:hAnsiTheme="majorHAnsi" w:cstheme="minorHAnsi"/>
          <w:sz w:val="22"/>
          <w:szCs w:val="22"/>
        </w:rPr>
        <w:t>10</w:t>
      </w:r>
      <w:r w:rsidRPr="001B6700">
        <w:rPr>
          <w:rFonts w:asciiTheme="majorHAnsi" w:hAnsiTheme="majorHAnsi" w:cstheme="minorHAnsi"/>
          <w:sz w:val="22"/>
          <w:szCs w:val="22"/>
        </w:rPr>
        <w:t>.</w:t>
      </w:r>
      <w:r w:rsidR="00797DB1">
        <w:rPr>
          <w:rFonts w:asciiTheme="majorHAnsi" w:hAnsiTheme="majorHAnsi" w:cstheme="minorHAnsi"/>
          <w:sz w:val="22"/>
          <w:szCs w:val="22"/>
        </w:rPr>
        <w:t>06</w:t>
      </w:r>
      <w:r>
        <w:rPr>
          <w:rFonts w:asciiTheme="majorHAnsi" w:hAnsiTheme="majorHAnsi" w:cstheme="minorHAnsi"/>
          <w:sz w:val="22"/>
          <w:szCs w:val="22"/>
        </w:rPr>
        <w:t>.</w:t>
      </w:r>
      <w:r w:rsidRPr="001B6700">
        <w:rPr>
          <w:rFonts w:asciiTheme="majorHAnsi" w:hAnsiTheme="majorHAnsi" w:cstheme="minorHAnsi"/>
          <w:sz w:val="22"/>
          <w:szCs w:val="22"/>
        </w:rPr>
        <w:t>201</w:t>
      </w:r>
      <w:r w:rsidR="00797DB1">
        <w:rPr>
          <w:rFonts w:asciiTheme="majorHAnsi" w:hAnsiTheme="majorHAnsi" w:cstheme="minorHAnsi"/>
          <w:sz w:val="22"/>
          <w:szCs w:val="22"/>
        </w:rPr>
        <w:t>6</w:t>
      </w:r>
    </w:p>
    <w:p w:rsidR="00C806FD" w:rsidRPr="00C806FD" w:rsidRDefault="00C806FD" w:rsidP="00792159">
      <w:pPr>
        <w:spacing w:line="276" w:lineRule="auto"/>
        <w:rPr>
          <w:rFonts w:asciiTheme="majorHAnsi" w:hAnsiTheme="majorHAnsi" w:cs="Arial"/>
          <w:sz w:val="28"/>
          <w:szCs w:val="28"/>
        </w:rPr>
      </w:pPr>
    </w:p>
    <w:p w:rsidR="00797DB1" w:rsidRPr="00797DB1" w:rsidRDefault="00797DB1" w:rsidP="00797DB1">
      <w:pPr>
        <w:spacing w:line="276" w:lineRule="auto"/>
        <w:rPr>
          <w:rFonts w:asciiTheme="majorHAnsi" w:eastAsia="Times New Roman" w:hAnsiTheme="majorHAnsi" w:cs="Arial"/>
          <w:color w:val="333333"/>
          <w:sz w:val="28"/>
          <w:szCs w:val="28"/>
          <w:shd w:val="clear" w:color="auto" w:fill="FFFFFF"/>
        </w:rPr>
      </w:pPr>
      <w:r w:rsidRPr="00797DB1">
        <w:rPr>
          <w:rFonts w:asciiTheme="majorHAnsi" w:eastAsia="Times New Roman" w:hAnsiTheme="majorHAnsi" w:cs="Arial"/>
          <w:color w:val="333333"/>
          <w:sz w:val="28"/>
          <w:szCs w:val="28"/>
          <w:shd w:val="clear" w:color="auto" w:fill="FFFFFF"/>
        </w:rPr>
        <w:t xml:space="preserve">Die EM mit Gelegenheitsjobs.de gewinnen: </w:t>
      </w:r>
      <w:proofErr w:type="spellStart"/>
      <w:r w:rsidRPr="00797DB1">
        <w:rPr>
          <w:rFonts w:asciiTheme="majorHAnsi" w:eastAsia="Times New Roman" w:hAnsiTheme="majorHAnsi" w:cs="Arial"/>
          <w:color w:val="333333"/>
          <w:sz w:val="28"/>
          <w:szCs w:val="28"/>
          <w:shd w:val="clear" w:color="auto" w:fill="FFFFFF"/>
        </w:rPr>
        <w:t>Voulez-vous</w:t>
      </w:r>
      <w:proofErr w:type="spellEnd"/>
      <w:r w:rsidRPr="00797DB1">
        <w:rPr>
          <w:rFonts w:asciiTheme="majorHAnsi" w:eastAsia="Times New Roman" w:hAnsiTheme="majorHAnsi" w:cs="Arial"/>
          <w:color w:val="333333"/>
          <w:sz w:val="28"/>
          <w:szCs w:val="28"/>
          <w:shd w:val="clear" w:color="auto" w:fill="FFFFFF"/>
        </w:rPr>
        <w:t xml:space="preserve"> kostenfreie Klicks?</w:t>
      </w:r>
    </w:p>
    <w:p w:rsidR="00797DB1" w:rsidRPr="002E04EF" w:rsidRDefault="00797DB1" w:rsidP="002E04EF">
      <w:pPr>
        <w:spacing w:line="276" w:lineRule="auto"/>
        <w:rPr>
          <w:rFonts w:asciiTheme="majorHAnsi" w:eastAsia="Times New Roman" w:hAnsiTheme="majorHAnsi" w:cs="Arial"/>
          <w:color w:val="333333"/>
          <w:sz w:val="28"/>
          <w:szCs w:val="28"/>
          <w:shd w:val="clear" w:color="auto" w:fill="FFFFFF"/>
        </w:rPr>
      </w:pPr>
    </w:p>
    <w:p w:rsidR="00797DB1" w:rsidRDefault="00797DB1" w:rsidP="002E04EF">
      <w:pPr>
        <w:spacing w:line="360" w:lineRule="auto"/>
        <w:rPr>
          <w:rFonts w:asciiTheme="majorHAnsi" w:eastAsia="Times New Roman" w:hAnsiTheme="majorHAnsi" w:cs="Arial"/>
          <w:sz w:val="22"/>
          <w:szCs w:val="22"/>
          <w:shd w:val="clear" w:color="auto" w:fill="FFFFFF"/>
        </w:rPr>
      </w:pPr>
      <w:r w:rsidRPr="00797DB1">
        <w:rPr>
          <w:rFonts w:asciiTheme="majorHAnsi" w:eastAsia="Times New Roman" w:hAnsiTheme="majorHAnsi" w:cs="Arial"/>
          <w:i/>
          <w:sz w:val="22"/>
          <w:szCs w:val="22"/>
          <w:shd w:val="clear" w:color="auto" w:fill="FFFFFF"/>
        </w:rPr>
        <w:t xml:space="preserve"> „Deutschland gewinnt heute“ – so ähnlich kann der Tipp von Arbeitgebern bei jedem EM Spiel aussehen.</w:t>
      </w:r>
      <w:r w:rsidR="002E04EF">
        <w:rPr>
          <w:rFonts w:cs="Courier New"/>
        </w:rPr>
        <w:br/>
      </w:r>
    </w:p>
    <w:p w:rsidR="00797DB1" w:rsidRPr="00797DB1" w:rsidRDefault="00797DB1" w:rsidP="00797DB1">
      <w:pPr>
        <w:spacing w:line="276" w:lineRule="auto"/>
        <w:rPr>
          <w:rFonts w:asciiTheme="majorHAnsi" w:eastAsia="Times New Roman" w:hAnsiTheme="majorHAnsi" w:cs="Arial"/>
          <w:sz w:val="22"/>
          <w:szCs w:val="22"/>
          <w:shd w:val="clear" w:color="auto" w:fill="FFFFFF"/>
        </w:rPr>
      </w:pPr>
      <w:r w:rsidRPr="00797DB1">
        <w:rPr>
          <w:rFonts w:asciiTheme="majorHAnsi" w:eastAsia="Times New Roman" w:hAnsiTheme="majorHAnsi" w:cs="Arial"/>
          <w:sz w:val="22"/>
          <w:szCs w:val="22"/>
          <w:shd w:val="clear" w:color="auto" w:fill="FFFFFF"/>
        </w:rPr>
        <w:t>Zur  Europameisterschaft 2016 werden fußballbegeisterte Wirte, Eventagenturen, Veranstalter und andere Arbeitgeber mit mehr Nebenjobbern und Bewerbern belohnt. Jedes Jobangebot ist bei einem erfolgreichen Spiel-Tipp viel länger als üblich im Stellenmarkt Gelegenheitsjobs.de sichtbar. Und das kommt natürlich den Veranstaltern bei deren Vorbereitungen für die großen „</w:t>
      </w:r>
      <w:proofErr w:type="spellStart"/>
      <w:r w:rsidRPr="00797DB1">
        <w:rPr>
          <w:rFonts w:asciiTheme="majorHAnsi" w:eastAsia="Times New Roman" w:hAnsiTheme="majorHAnsi" w:cs="Arial"/>
          <w:sz w:val="22"/>
          <w:szCs w:val="22"/>
          <w:shd w:val="clear" w:color="auto" w:fill="FFFFFF"/>
        </w:rPr>
        <w:t>Viewing</w:t>
      </w:r>
      <w:proofErr w:type="spellEnd"/>
      <w:r w:rsidRPr="00797DB1">
        <w:rPr>
          <w:rFonts w:asciiTheme="majorHAnsi" w:eastAsia="Times New Roman" w:hAnsiTheme="majorHAnsi" w:cs="Arial"/>
          <w:sz w:val="22"/>
          <w:szCs w:val="22"/>
          <w:shd w:val="clear" w:color="auto" w:fill="FFFFFF"/>
        </w:rPr>
        <w:t xml:space="preserve"> Events“ und den Partys danach sehr gelegen. </w:t>
      </w:r>
    </w:p>
    <w:p w:rsidR="00797DB1" w:rsidRPr="00797DB1" w:rsidRDefault="00797DB1" w:rsidP="00797DB1">
      <w:pPr>
        <w:spacing w:line="276" w:lineRule="auto"/>
        <w:rPr>
          <w:rFonts w:asciiTheme="majorHAnsi" w:eastAsia="Times New Roman" w:hAnsiTheme="majorHAnsi" w:cs="Arial"/>
          <w:sz w:val="22"/>
          <w:szCs w:val="22"/>
          <w:shd w:val="clear" w:color="auto" w:fill="FFFFFF"/>
        </w:rPr>
      </w:pPr>
      <w:r w:rsidRPr="00797DB1">
        <w:rPr>
          <w:rFonts w:asciiTheme="majorHAnsi" w:eastAsia="Times New Roman" w:hAnsiTheme="majorHAnsi" w:cs="Arial"/>
          <w:sz w:val="22"/>
          <w:szCs w:val="22"/>
          <w:shd w:val="clear" w:color="auto" w:fill="FFFFFF"/>
        </w:rPr>
        <w:br/>
        <w:t xml:space="preserve">„Schon zur WM gab es bei uns eine Rabattaktion“ so Frau </w:t>
      </w:r>
      <w:proofErr w:type="spellStart"/>
      <w:r w:rsidRPr="00797DB1">
        <w:rPr>
          <w:rFonts w:asciiTheme="majorHAnsi" w:eastAsia="Times New Roman" w:hAnsiTheme="majorHAnsi" w:cs="Arial"/>
          <w:sz w:val="22"/>
          <w:szCs w:val="22"/>
          <w:shd w:val="clear" w:color="auto" w:fill="FFFFFF"/>
        </w:rPr>
        <w:t>Seger</w:t>
      </w:r>
      <w:proofErr w:type="spellEnd"/>
      <w:r w:rsidRPr="00797DB1">
        <w:rPr>
          <w:rFonts w:asciiTheme="majorHAnsi" w:eastAsia="Times New Roman" w:hAnsiTheme="majorHAnsi" w:cs="Arial"/>
          <w:sz w:val="22"/>
          <w:szCs w:val="22"/>
          <w:shd w:val="clear" w:color="auto" w:fill="FFFFFF"/>
        </w:rPr>
        <w:t>, die Fußballbeauftragte im Nebenjobportal und ergänz zwinkernd „und als Weltmeister sind wir ja fast in der Pflicht unsere Arbeitgeber gewinnen zu lassen“. Für viele Firmen ist die Gewinnaktion eine gelungene Bereicherung im täglichen Geschäft, vor allem dann wenn die saisonale Personalaufstockung für den Fußballsommer 2016 notwendig ist. „2014 wurde bei jedem gelungenen Deutschlandspiel Guthaben verschenkt, heuer können unsere Jobanbieter auf jedes Spiel tippen“ ergänzt der Fußballprofi von Gelegenheitsjobs.de</w:t>
      </w:r>
    </w:p>
    <w:p w:rsidR="00797DB1" w:rsidRPr="00797DB1" w:rsidRDefault="00797DB1" w:rsidP="00797DB1">
      <w:pPr>
        <w:spacing w:line="276" w:lineRule="auto"/>
        <w:rPr>
          <w:rFonts w:asciiTheme="majorHAnsi" w:eastAsia="Times New Roman" w:hAnsiTheme="majorHAnsi" w:cs="Arial"/>
          <w:sz w:val="22"/>
          <w:szCs w:val="22"/>
          <w:shd w:val="clear" w:color="auto" w:fill="FFFFFF"/>
        </w:rPr>
      </w:pPr>
      <w:r w:rsidRPr="00797DB1">
        <w:rPr>
          <w:rFonts w:asciiTheme="majorHAnsi" w:eastAsia="Times New Roman" w:hAnsiTheme="majorHAnsi" w:cs="Arial"/>
          <w:sz w:val="22"/>
          <w:szCs w:val="22"/>
          <w:shd w:val="clear" w:color="auto" w:fill="FFFFFF"/>
        </w:rPr>
        <w:br/>
        <w:t xml:space="preserve">Das Portal hat sich zur EM 2016 etwas Besonderes einfallen lassen: Ab 10.06.2016 bis zum Finaltag am Sonntag 10. Juli 2016 können Arbeitgeber nicht nur wie üblich ihre Anzeigen schalten, sondern mit ein wenig Fußball-Feeling zusätzliche Guthaben gewinnen.  Die jeweiligen Sieger können am Spieltag vor Spielanpfiff getippt werden. Außerdem wir jeder Nebenjob mit Fußballthematik optisch gekennzeichnet und hervorgehoben - ein beliebtes kostenfreies Highlight für EM-Jobs. </w:t>
      </w:r>
    </w:p>
    <w:p w:rsidR="00797DB1" w:rsidRPr="00797DB1" w:rsidRDefault="00797DB1" w:rsidP="00797DB1">
      <w:pPr>
        <w:spacing w:line="276" w:lineRule="auto"/>
        <w:rPr>
          <w:rFonts w:asciiTheme="majorHAnsi" w:eastAsia="Times New Roman" w:hAnsiTheme="majorHAnsi" w:cs="Arial"/>
          <w:sz w:val="22"/>
          <w:szCs w:val="22"/>
          <w:shd w:val="clear" w:color="auto" w:fill="FFFFFF"/>
        </w:rPr>
      </w:pPr>
    </w:p>
    <w:p w:rsidR="00797DB1" w:rsidRPr="00797DB1" w:rsidRDefault="00797DB1" w:rsidP="00797DB1">
      <w:pPr>
        <w:spacing w:line="276" w:lineRule="auto"/>
        <w:rPr>
          <w:rFonts w:asciiTheme="majorHAnsi" w:eastAsia="Times New Roman" w:hAnsiTheme="majorHAnsi" w:cs="Arial"/>
          <w:sz w:val="22"/>
          <w:szCs w:val="22"/>
          <w:shd w:val="clear" w:color="auto" w:fill="FFFFFF"/>
        </w:rPr>
      </w:pPr>
      <w:r w:rsidRPr="00797DB1">
        <w:rPr>
          <w:rFonts w:asciiTheme="majorHAnsi" w:eastAsia="Times New Roman" w:hAnsiTheme="majorHAnsi" w:cs="Arial"/>
          <w:sz w:val="22"/>
          <w:szCs w:val="22"/>
          <w:shd w:val="clear" w:color="auto" w:fill="FFFFFF"/>
        </w:rPr>
        <w:t xml:space="preserve">Alle Fußballfans unter den Hilfskräften und Aushilfen haben es dann auch ein bisschen einfacher den Nebenjob zu finden, der nicht zu weit von einer Leinwand entfernt ist. </w:t>
      </w:r>
    </w:p>
    <w:p w:rsidR="002E04EF" w:rsidRPr="002E04EF" w:rsidRDefault="002E04EF" w:rsidP="00797DB1">
      <w:pPr>
        <w:spacing w:line="360" w:lineRule="auto"/>
        <w:rPr>
          <w:rFonts w:asciiTheme="majorHAnsi" w:eastAsia="Times New Roman" w:hAnsiTheme="majorHAnsi" w:cs="Arial"/>
          <w:sz w:val="22"/>
          <w:szCs w:val="22"/>
          <w:shd w:val="clear" w:color="auto" w:fill="FFFFFF"/>
        </w:rPr>
      </w:pPr>
    </w:p>
    <w:p w:rsidR="00E642D6" w:rsidRPr="00792159" w:rsidRDefault="00E642D6" w:rsidP="00E642D6">
      <w:pPr>
        <w:spacing w:line="276" w:lineRule="auto"/>
        <w:rPr>
          <w:rFonts w:asciiTheme="majorHAnsi" w:hAnsiTheme="majorHAnsi" w:cs="Arial"/>
          <w:color w:val="1F497D" w:themeColor="text2"/>
        </w:rPr>
      </w:pPr>
    </w:p>
    <w:p w:rsidR="00272208" w:rsidRPr="00706017" w:rsidRDefault="00D679D8" w:rsidP="00792159">
      <w:pPr>
        <w:spacing w:line="276" w:lineRule="auto"/>
        <w:rPr>
          <w:rFonts w:asciiTheme="majorHAnsi" w:hAnsiTheme="majorHAnsi" w:cs="Arial"/>
          <w:i/>
          <w:sz w:val="22"/>
          <w:szCs w:val="22"/>
        </w:rPr>
      </w:pPr>
      <w:r w:rsidRPr="00706017">
        <w:rPr>
          <w:rFonts w:asciiTheme="majorHAnsi" w:hAnsiTheme="majorHAnsi" w:cs="Arial"/>
          <w:i/>
          <w:sz w:val="22"/>
          <w:szCs w:val="22"/>
        </w:rPr>
        <w:t>Interessante Plattform für Unternehmen</w:t>
      </w:r>
      <w:r w:rsidR="00752B21" w:rsidRPr="00706017">
        <w:rPr>
          <w:rFonts w:asciiTheme="majorHAnsi" w:hAnsiTheme="majorHAnsi" w:cs="Arial"/>
          <w:i/>
          <w:sz w:val="22"/>
          <w:szCs w:val="22"/>
        </w:rPr>
        <w:br/>
      </w:r>
      <w:r w:rsidR="0099267D" w:rsidRPr="00706017">
        <w:rPr>
          <w:rFonts w:asciiTheme="majorHAnsi" w:hAnsiTheme="majorHAnsi" w:cs="Arial"/>
          <w:i/>
          <w:sz w:val="22"/>
          <w:szCs w:val="22"/>
        </w:rPr>
        <w:br/>
      </w:r>
      <w:r w:rsidR="00226254" w:rsidRPr="00706017">
        <w:rPr>
          <w:rFonts w:asciiTheme="majorHAnsi" w:hAnsiTheme="majorHAnsi" w:cs="Arial"/>
          <w:i/>
          <w:sz w:val="22"/>
          <w:szCs w:val="22"/>
        </w:rPr>
        <w:t xml:space="preserve">Seit über 10 Jahren bietet das Portal </w:t>
      </w:r>
      <w:r w:rsidR="00615F6D" w:rsidRPr="00706017">
        <w:rPr>
          <w:rFonts w:asciiTheme="majorHAnsi" w:hAnsiTheme="majorHAnsi" w:cs="Arial"/>
          <w:i/>
          <w:sz w:val="22"/>
          <w:szCs w:val="22"/>
        </w:rPr>
        <w:t xml:space="preserve">www.gelegenheitsjobs.de </w:t>
      </w:r>
      <w:r w:rsidR="00706017">
        <w:rPr>
          <w:rFonts w:asciiTheme="majorHAnsi" w:hAnsiTheme="majorHAnsi" w:cs="Arial"/>
          <w:i/>
          <w:sz w:val="22"/>
          <w:szCs w:val="22"/>
        </w:rPr>
        <w:t xml:space="preserve">aktuelle </w:t>
      </w:r>
      <w:r w:rsidR="00226254" w:rsidRPr="00706017">
        <w:rPr>
          <w:rFonts w:asciiTheme="majorHAnsi" w:hAnsiTheme="majorHAnsi" w:cs="Arial"/>
          <w:i/>
          <w:sz w:val="22"/>
          <w:szCs w:val="22"/>
        </w:rPr>
        <w:t xml:space="preserve">Nebenjobs, Studentenjobs und Ferienjobs in ganz Deutschland an und bringt </w:t>
      </w:r>
      <w:r w:rsidR="00D36E72" w:rsidRPr="00706017">
        <w:rPr>
          <w:rFonts w:asciiTheme="majorHAnsi" w:hAnsiTheme="majorHAnsi" w:cs="Arial"/>
          <w:i/>
          <w:sz w:val="22"/>
          <w:szCs w:val="22"/>
        </w:rPr>
        <w:t>Firmen</w:t>
      </w:r>
      <w:r w:rsidR="00226254" w:rsidRPr="00706017">
        <w:rPr>
          <w:rFonts w:asciiTheme="majorHAnsi" w:hAnsiTheme="majorHAnsi" w:cs="Arial"/>
          <w:i/>
          <w:sz w:val="22"/>
          <w:szCs w:val="22"/>
        </w:rPr>
        <w:t xml:space="preserve"> und Bewerber zusammen. </w:t>
      </w:r>
      <w:r w:rsidR="00C34362" w:rsidRPr="00706017">
        <w:rPr>
          <w:rFonts w:asciiTheme="majorHAnsi" w:hAnsiTheme="majorHAnsi" w:cs="Arial"/>
          <w:i/>
          <w:sz w:val="22"/>
          <w:szCs w:val="22"/>
        </w:rPr>
        <w:t>D</w:t>
      </w:r>
      <w:r w:rsidR="00226254" w:rsidRPr="00706017">
        <w:rPr>
          <w:rFonts w:asciiTheme="majorHAnsi" w:hAnsiTheme="majorHAnsi" w:cs="Arial"/>
          <w:i/>
          <w:sz w:val="22"/>
          <w:szCs w:val="22"/>
        </w:rPr>
        <w:t>ie</w:t>
      </w:r>
      <w:r w:rsidR="001D0528" w:rsidRPr="00706017">
        <w:rPr>
          <w:rFonts w:asciiTheme="majorHAnsi" w:hAnsiTheme="majorHAnsi" w:cs="Arial"/>
          <w:i/>
          <w:sz w:val="22"/>
          <w:szCs w:val="22"/>
        </w:rPr>
        <w:t xml:space="preserve"> flexible und faire Preisgestaltung macht </w:t>
      </w:r>
      <w:r w:rsidR="0099267D" w:rsidRPr="00706017">
        <w:rPr>
          <w:rFonts w:asciiTheme="majorHAnsi" w:hAnsiTheme="majorHAnsi" w:cs="Arial"/>
          <w:i/>
          <w:sz w:val="22"/>
          <w:szCs w:val="22"/>
        </w:rPr>
        <w:t>www.</w:t>
      </w:r>
      <w:r w:rsidR="001D0528" w:rsidRPr="00706017">
        <w:rPr>
          <w:rFonts w:asciiTheme="majorHAnsi" w:hAnsiTheme="majorHAnsi" w:cs="Arial"/>
          <w:i/>
          <w:sz w:val="22"/>
          <w:szCs w:val="22"/>
        </w:rPr>
        <w:t>gelegenheitsjobs</w:t>
      </w:r>
      <w:r w:rsidR="0099267D" w:rsidRPr="00706017">
        <w:rPr>
          <w:rFonts w:asciiTheme="majorHAnsi" w:hAnsiTheme="majorHAnsi" w:cs="Arial"/>
          <w:i/>
          <w:sz w:val="22"/>
          <w:szCs w:val="22"/>
        </w:rPr>
        <w:t>.de</w:t>
      </w:r>
      <w:r w:rsidR="001D0528" w:rsidRPr="00706017">
        <w:rPr>
          <w:rFonts w:asciiTheme="majorHAnsi" w:hAnsiTheme="majorHAnsi" w:cs="Arial"/>
          <w:i/>
          <w:sz w:val="22"/>
          <w:szCs w:val="22"/>
        </w:rPr>
        <w:t xml:space="preserve"> für </w:t>
      </w:r>
      <w:r w:rsidR="0099267D" w:rsidRPr="00706017">
        <w:rPr>
          <w:rFonts w:asciiTheme="majorHAnsi" w:hAnsiTheme="majorHAnsi" w:cs="Arial"/>
          <w:i/>
          <w:sz w:val="22"/>
          <w:szCs w:val="22"/>
        </w:rPr>
        <w:t>U</w:t>
      </w:r>
      <w:r w:rsidR="001D0528" w:rsidRPr="00706017">
        <w:rPr>
          <w:rFonts w:asciiTheme="majorHAnsi" w:hAnsiTheme="majorHAnsi" w:cs="Arial"/>
          <w:i/>
          <w:sz w:val="22"/>
          <w:szCs w:val="22"/>
        </w:rPr>
        <w:t>nternehmen zur interessanten Plattform</w:t>
      </w:r>
      <w:r w:rsidR="00226254" w:rsidRPr="00706017">
        <w:rPr>
          <w:rFonts w:asciiTheme="majorHAnsi" w:hAnsiTheme="majorHAnsi" w:cs="Arial"/>
          <w:i/>
          <w:sz w:val="22"/>
          <w:szCs w:val="22"/>
        </w:rPr>
        <w:t xml:space="preserve"> und sorgt dafür, dass </w:t>
      </w:r>
      <w:r w:rsidR="00272208" w:rsidRPr="00706017">
        <w:rPr>
          <w:rFonts w:asciiTheme="majorHAnsi" w:hAnsiTheme="majorHAnsi" w:cs="Arial"/>
          <w:i/>
          <w:sz w:val="22"/>
          <w:szCs w:val="22"/>
        </w:rPr>
        <w:t>Bewerber</w:t>
      </w:r>
      <w:r w:rsidR="00226254" w:rsidRPr="00706017">
        <w:rPr>
          <w:rFonts w:asciiTheme="majorHAnsi" w:hAnsiTheme="majorHAnsi" w:cs="Arial"/>
          <w:i/>
          <w:sz w:val="22"/>
          <w:szCs w:val="22"/>
        </w:rPr>
        <w:t xml:space="preserve"> eine Vielzahl an spannenden Jobs finden:</w:t>
      </w:r>
      <w:r w:rsidR="00185E3D" w:rsidRPr="00706017">
        <w:rPr>
          <w:rFonts w:asciiTheme="majorHAnsi" w:hAnsiTheme="majorHAnsi" w:cs="Arial"/>
          <w:i/>
          <w:sz w:val="22"/>
          <w:szCs w:val="22"/>
        </w:rPr>
        <w:t xml:space="preserve"> </w:t>
      </w:r>
      <w:r w:rsidR="00752B21" w:rsidRPr="00706017">
        <w:rPr>
          <w:rFonts w:asciiTheme="majorHAnsi" w:hAnsiTheme="majorHAnsi" w:cs="Arial"/>
          <w:i/>
          <w:sz w:val="22"/>
          <w:szCs w:val="22"/>
        </w:rPr>
        <w:t>Ob</w:t>
      </w:r>
      <w:r w:rsidR="00185E3D" w:rsidRPr="00706017">
        <w:rPr>
          <w:rFonts w:asciiTheme="majorHAnsi" w:hAnsiTheme="majorHAnsi" w:cs="Arial"/>
          <w:i/>
          <w:sz w:val="22"/>
          <w:szCs w:val="22"/>
        </w:rPr>
        <w:t xml:space="preserve"> </w:t>
      </w:r>
      <w:r w:rsidR="008F4CCE" w:rsidRPr="00706017">
        <w:rPr>
          <w:rFonts w:asciiTheme="majorHAnsi" w:hAnsiTheme="majorHAnsi" w:cs="Arial"/>
          <w:i/>
          <w:sz w:val="22"/>
          <w:szCs w:val="22"/>
        </w:rPr>
        <w:t>im Büro oder bei Eventveranstaltern</w:t>
      </w:r>
      <w:r w:rsidRPr="00706017">
        <w:rPr>
          <w:rFonts w:asciiTheme="majorHAnsi" w:hAnsiTheme="majorHAnsi" w:cs="Arial"/>
          <w:i/>
          <w:sz w:val="22"/>
          <w:szCs w:val="22"/>
        </w:rPr>
        <w:t xml:space="preserve">- </w:t>
      </w:r>
      <w:r w:rsidR="00752B21" w:rsidRPr="00706017">
        <w:rPr>
          <w:rFonts w:asciiTheme="majorHAnsi" w:hAnsiTheme="majorHAnsi" w:cs="Arial"/>
          <w:i/>
          <w:sz w:val="22"/>
          <w:szCs w:val="22"/>
        </w:rPr>
        <w:t>zu finden ist</w:t>
      </w:r>
      <w:r w:rsidR="00272208" w:rsidRPr="00706017">
        <w:rPr>
          <w:rFonts w:asciiTheme="majorHAnsi" w:hAnsiTheme="majorHAnsi" w:cs="Arial"/>
          <w:i/>
          <w:sz w:val="22"/>
          <w:szCs w:val="22"/>
        </w:rPr>
        <w:t xml:space="preserve"> die ganze Palette möglicher Beschäftigungen</w:t>
      </w:r>
      <w:r w:rsidR="00752B21" w:rsidRPr="00706017">
        <w:rPr>
          <w:rFonts w:asciiTheme="majorHAnsi" w:hAnsiTheme="majorHAnsi" w:cs="Arial"/>
          <w:i/>
          <w:sz w:val="22"/>
          <w:szCs w:val="22"/>
        </w:rPr>
        <w:t>.</w:t>
      </w:r>
    </w:p>
    <w:sectPr w:rsidR="00272208" w:rsidRPr="00706017" w:rsidSect="0057112F">
      <w:footerReference w:type="default" r:id="rId7"/>
      <w:pgSz w:w="11900" w:h="16840"/>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017" w:rsidRDefault="00706017" w:rsidP="00706017">
      <w:r>
        <w:separator/>
      </w:r>
    </w:p>
  </w:endnote>
  <w:endnote w:type="continuationSeparator" w:id="0">
    <w:p w:rsidR="00706017" w:rsidRDefault="00706017" w:rsidP="007060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charset w:val="4E"/>
    <w:family w:val="auto"/>
    <w:pitch w:val="variable"/>
    <w:sig w:usb0="00000000"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017" w:rsidRDefault="00706017" w:rsidP="00706017">
    <w:pPr>
      <w:pStyle w:val="Fuzeile"/>
      <w:pBdr>
        <w:bottom w:val="single" w:sz="6" w:space="1" w:color="auto"/>
      </w:pBdr>
      <w:jc w:val="both"/>
      <w:rPr>
        <w:rFonts w:ascii="Century Gothic" w:hAnsi="Century Gothic"/>
        <w:sz w:val="16"/>
        <w:szCs w:val="16"/>
      </w:rPr>
    </w:pPr>
  </w:p>
  <w:p w:rsidR="00706017" w:rsidRDefault="00706017" w:rsidP="00706017">
    <w:pPr>
      <w:pStyle w:val="Fuzeile"/>
      <w:jc w:val="both"/>
      <w:rPr>
        <w:rFonts w:ascii="Century Gothic" w:hAnsi="Century Gothic"/>
        <w:sz w:val="16"/>
        <w:szCs w:val="16"/>
      </w:rPr>
    </w:pPr>
  </w:p>
  <w:p w:rsidR="00706017" w:rsidRPr="00706017" w:rsidRDefault="00706017" w:rsidP="00706017">
    <w:pPr>
      <w:pStyle w:val="Fuzeile"/>
      <w:jc w:val="both"/>
      <w:rPr>
        <w:rFonts w:ascii="Century Gothic" w:hAnsi="Century Gothic"/>
        <w:sz w:val="16"/>
        <w:szCs w:val="16"/>
      </w:rPr>
    </w:pPr>
    <w:r w:rsidRPr="004C30BD">
      <w:rPr>
        <w:rFonts w:ascii="Century Gothic" w:hAnsi="Century Gothic"/>
        <w:sz w:val="16"/>
        <w:szCs w:val="16"/>
      </w:rPr>
      <w:t>Mediaplant GmbH</w:t>
    </w:r>
    <w:r>
      <w:rPr>
        <w:rFonts w:ascii="Century Gothic" w:hAnsi="Century Gothic"/>
        <w:sz w:val="16"/>
        <w:szCs w:val="16"/>
      </w:rPr>
      <w:t xml:space="preserve"> | Edlingerstr.</w:t>
    </w:r>
    <w:r w:rsidRPr="004C30BD">
      <w:rPr>
        <w:rFonts w:ascii="Century Gothic" w:hAnsi="Century Gothic"/>
        <w:sz w:val="16"/>
        <w:szCs w:val="16"/>
      </w:rPr>
      <w:t xml:space="preserve">15 </w:t>
    </w:r>
    <w:proofErr w:type="spellStart"/>
    <w:r w:rsidRPr="004C30BD">
      <w:rPr>
        <w:rFonts w:ascii="Century Gothic" w:hAnsi="Century Gothic"/>
        <w:sz w:val="16"/>
        <w:szCs w:val="16"/>
      </w:rPr>
      <w:t>Rgb</w:t>
    </w:r>
    <w:proofErr w:type="spellEnd"/>
    <w:r w:rsidRPr="004C30BD">
      <w:rPr>
        <w:rFonts w:ascii="Century Gothic" w:hAnsi="Century Gothic"/>
        <w:sz w:val="16"/>
        <w:szCs w:val="16"/>
      </w:rPr>
      <w:t>.</w:t>
    </w:r>
    <w:r>
      <w:rPr>
        <w:rFonts w:ascii="Century Gothic" w:hAnsi="Century Gothic"/>
        <w:sz w:val="16"/>
        <w:szCs w:val="16"/>
      </w:rPr>
      <w:t xml:space="preserve"> | </w:t>
    </w:r>
    <w:r w:rsidRPr="004C30BD">
      <w:rPr>
        <w:rFonts w:ascii="Century Gothic" w:hAnsi="Century Gothic"/>
        <w:sz w:val="16"/>
        <w:szCs w:val="16"/>
      </w:rPr>
      <w:t>81453 München</w:t>
    </w:r>
    <w:r>
      <w:rPr>
        <w:rFonts w:ascii="Century Gothic" w:hAnsi="Century Gothic"/>
        <w:sz w:val="16"/>
        <w:szCs w:val="16"/>
      </w:rPr>
      <w:t xml:space="preserve"> | Tel.: +49 (0)</w:t>
    </w:r>
    <w:r w:rsidRPr="004C30BD">
      <w:rPr>
        <w:rFonts w:ascii="Century Gothic" w:hAnsi="Century Gothic"/>
        <w:sz w:val="16"/>
        <w:szCs w:val="16"/>
      </w:rPr>
      <w:t xml:space="preserve">89 </w:t>
    </w:r>
    <w:r>
      <w:rPr>
        <w:rFonts w:ascii="Century Gothic" w:hAnsi="Century Gothic"/>
        <w:sz w:val="16"/>
        <w:szCs w:val="16"/>
      </w:rPr>
      <w:t>/ 3 88 99 77</w:t>
    </w:r>
    <w:r w:rsidRPr="004C30BD">
      <w:rPr>
        <w:rFonts w:ascii="Century Gothic" w:hAnsi="Century Gothic"/>
        <w:sz w:val="16"/>
        <w:szCs w:val="16"/>
      </w:rPr>
      <w:t>3</w:t>
    </w:r>
    <w:r>
      <w:rPr>
        <w:rFonts w:ascii="Century Gothic" w:hAnsi="Century Gothic"/>
        <w:sz w:val="16"/>
        <w:szCs w:val="16"/>
      </w:rPr>
      <w:t xml:space="preserve"> | </w:t>
    </w:r>
    <w:hyperlink r:id="rId1" w:history="1">
      <w:r w:rsidRPr="00706017">
        <w:rPr>
          <w:rStyle w:val="Hyperlink"/>
          <w:rFonts w:ascii="Century Gothic" w:hAnsi="Century Gothic"/>
          <w:sz w:val="16"/>
          <w:szCs w:val="16"/>
        </w:rPr>
        <w:t>www.gelegenheitsjobs.de</w:t>
      </w:r>
    </w:hyperlink>
  </w:p>
  <w:p w:rsidR="00706017" w:rsidRDefault="00706017">
    <w:pPr>
      <w:pStyle w:val="Fuzeile"/>
    </w:pPr>
  </w:p>
  <w:p w:rsidR="00706017" w:rsidRDefault="00706017">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017" w:rsidRDefault="00706017" w:rsidP="00706017">
      <w:r>
        <w:separator/>
      </w:r>
    </w:p>
  </w:footnote>
  <w:footnote w:type="continuationSeparator" w:id="0">
    <w:p w:rsidR="00706017" w:rsidRDefault="00706017" w:rsidP="007060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B7FB7"/>
    <w:multiLevelType w:val="hybridMultilevel"/>
    <w:tmpl w:val="ADA29406"/>
    <w:lvl w:ilvl="0" w:tplc="5830A59A">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useFELayout/>
  </w:compat>
  <w:rsids>
    <w:rsidRoot w:val="00FF43C2"/>
    <w:rsid w:val="000548AA"/>
    <w:rsid w:val="00055454"/>
    <w:rsid w:val="000B41B3"/>
    <w:rsid w:val="000E30AE"/>
    <w:rsid w:val="0010093E"/>
    <w:rsid w:val="00101A07"/>
    <w:rsid w:val="0016680E"/>
    <w:rsid w:val="00175244"/>
    <w:rsid w:val="00185E3D"/>
    <w:rsid w:val="001960AC"/>
    <w:rsid w:val="001C7488"/>
    <w:rsid w:val="001D0528"/>
    <w:rsid w:val="001F7A6F"/>
    <w:rsid w:val="00205298"/>
    <w:rsid w:val="002209BE"/>
    <w:rsid w:val="00226254"/>
    <w:rsid w:val="00227CFF"/>
    <w:rsid w:val="00261B9E"/>
    <w:rsid w:val="00272208"/>
    <w:rsid w:val="002A2897"/>
    <w:rsid w:val="002B71B2"/>
    <w:rsid w:val="002E04EF"/>
    <w:rsid w:val="002E1B63"/>
    <w:rsid w:val="00337266"/>
    <w:rsid w:val="0034734B"/>
    <w:rsid w:val="003640DA"/>
    <w:rsid w:val="0036695D"/>
    <w:rsid w:val="00387C3D"/>
    <w:rsid w:val="003910F8"/>
    <w:rsid w:val="003A4953"/>
    <w:rsid w:val="003B3D68"/>
    <w:rsid w:val="003B5D4B"/>
    <w:rsid w:val="003E5776"/>
    <w:rsid w:val="0040113A"/>
    <w:rsid w:val="004E462F"/>
    <w:rsid w:val="00507F3B"/>
    <w:rsid w:val="0057112F"/>
    <w:rsid w:val="00576E90"/>
    <w:rsid w:val="00585C2A"/>
    <w:rsid w:val="0059486F"/>
    <w:rsid w:val="005E0EFE"/>
    <w:rsid w:val="00601E48"/>
    <w:rsid w:val="00615F6D"/>
    <w:rsid w:val="006231CA"/>
    <w:rsid w:val="00645028"/>
    <w:rsid w:val="0066740B"/>
    <w:rsid w:val="00675C42"/>
    <w:rsid w:val="00692B21"/>
    <w:rsid w:val="006A15F5"/>
    <w:rsid w:val="006A5459"/>
    <w:rsid w:val="006A7A79"/>
    <w:rsid w:val="00706017"/>
    <w:rsid w:val="00724BD5"/>
    <w:rsid w:val="00732F53"/>
    <w:rsid w:val="00752B21"/>
    <w:rsid w:val="00775C84"/>
    <w:rsid w:val="00792159"/>
    <w:rsid w:val="0079595B"/>
    <w:rsid w:val="00797DB1"/>
    <w:rsid w:val="007A16A5"/>
    <w:rsid w:val="007B0711"/>
    <w:rsid w:val="007B1760"/>
    <w:rsid w:val="007C2CF7"/>
    <w:rsid w:val="007F54BC"/>
    <w:rsid w:val="0081178E"/>
    <w:rsid w:val="00897E66"/>
    <w:rsid w:val="008B2C32"/>
    <w:rsid w:val="008C11F4"/>
    <w:rsid w:val="008F4CCE"/>
    <w:rsid w:val="00942398"/>
    <w:rsid w:val="00952636"/>
    <w:rsid w:val="0096292F"/>
    <w:rsid w:val="0097703C"/>
    <w:rsid w:val="0099267D"/>
    <w:rsid w:val="009959F0"/>
    <w:rsid w:val="00A25C7C"/>
    <w:rsid w:val="00A820B8"/>
    <w:rsid w:val="00AA7626"/>
    <w:rsid w:val="00AB557C"/>
    <w:rsid w:val="00AE1526"/>
    <w:rsid w:val="00B374F8"/>
    <w:rsid w:val="00B9416B"/>
    <w:rsid w:val="00BC3F6F"/>
    <w:rsid w:val="00C16D2A"/>
    <w:rsid w:val="00C34362"/>
    <w:rsid w:val="00C4179A"/>
    <w:rsid w:val="00C57292"/>
    <w:rsid w:val="00C73EB3"/>
    <w:rsid w:val="00C806FD"/>
    <w:rsid w:val="00C94CE8"/>
    <w:rsid w:val="00CA0A60"/>
    <w:rsid w:val="00CA39D2"/>
    <w:rsid w:val="00CC175B"/>
    <w:rsid w:val="00CC2124"/>
    <w:rsid w:val="00D0776D"/>
    <w:rsid w:val="00D13966"/>
    <w:rsid w:val="00D27A53"/>
    <w:rsid w:val="00D36E72"/>
    <w:rsid w:val="00D679D8"/>
    <w:rsid w:val="00D708DA"/>
    <w:rsid w:val="00D72B7F"/>
    <w:rsid w:val="00D73D9D"/>
    <w:rsid w:val="00D939D5"/>
    <w:rsid w:val="00E0116B"/>
    <w:rsid w:val="00E60C8D"/>
    <w:rsid w:val="00E621CC"/>
    <w:rsid w:val="00E642D6"/>
    <w:rsid w:val="00E91259"/>
    <w:rsid w:val="00EB4AA0"/>
    <w:rsid w:val="00EE71ED"/>
    <w:rsid w:val="00F12A5E"/>
    <w:rsid w:val="00F140E9"/>
    <w:rsid w:val="00F27F3A"/>
    <w:rsid w:val="00F628C7"/>
    <w:rsid w:val="00F81802"/>
    <w:rsid w:val="00FA70AC"/>
    <w:rsid w:val="00FB0E7F"/>
    <w:rsid w:val="00FC00CD"/>
    <w:rsid w:val="00FF097B"/>
    <w:rsid w:val="00FF43C2"/>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21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vorhebung">
    <w:name w:val="Emphasis"/>
    <w:basedOn w:val="Absatz-Standardschriftart"/>
    <w:uiPriority w:val="20"/>
    <w:qFormat/>
    <w:rsid w:val="00775C84"/>
    <w:rPr>
      <w:i/>
      <w:iCs/>
    </w:rPr>
  </w:style>
  <w:style w:type="character" w:styleId="Hyperlink">
    <w:name w:val="Hyperlink"/>
    <w:basedOn w:val="Absatz-Standardschriftart"/>
    <w:uiPriority w:val="99"/>
    <w:unhideWhenUsed/>
    <w:rsid w:val="003B3D68"/>
    <w:rPr>
      <w:color w:val="0000FF" w:themeColor="hyperlink"/>
      <w:u w:val="single"/>
    </w:rPr>
  </w:style>
  <w:style w:type="character" w:styleId="BesuchterHyperlink">
    <w:name w:val="FollowedHyperlink"/>
    <w:basedOn w:val="Absatz-Standardschriftart"/>
    <w:uiPriority w:val="99"/>
    <w:semiHidden/>
    <w:unhideWhenUsed/>
    <w:rsid w:val="002E1B63"/>
    <w:rPr>
      <w:color w:val="800080" w:themeColor="followedHyperlink"/>
      <w:u w:val="single"/>
    </w:rPr>
  </w:style>
  <w:style w:type="paragraph" w:styleId="Kopfzeile">
    <w:name w:val="header"/>
    <w:basedOn w:val="Standard"/>
    <w:link w:val="KopfzeileZchn"/>
    <w:uiPriority w:val="99"/>
    <w:unhideWhenUsed/>
    <w:rsid w:val="00706017"/>
    <w:pPr>
      <w:tabs>
        <w:tab w:val="center" w:pos="4536"/>
        <w:tab w:val="right" w:pos="9072"/>
      </w:tabs>
    </w:pPr>
  </w:style>
  <w:style w:type="character" w:customStyle="1" w:styleId="KopfzeileZchn">
    <w:name w:val="Kopfzeile Zchn"/>
    <w:basedOn w:val="Absatz-Standardschriftart"/>
    <w:link w:val="Kopfzeile"/>
    <w:uiPriority w:val="99"/>
    <w:rsid w:val="00706017"/>
  </w:style>
  <w:style w:type="paragraph" w:styleId="Fuzeile">
    <w:name w:val="footer"/>
    <w:basedOn w:val="Standard"/>
    <w:link w:val="FuzeileZchn"/>
    <w:uiPriority w:val="99"/>
    <w:unhideWhenUsed/>
    <w:rsid w:val="00706017"/>
    <w:pPr>
      <w:tabs>
        <w:tab w:val="center" w:pos="4536"/>
        <w:tab w:val="right" w:pos="9072"/>
      </w:tabs>
    </w:pPr>
  </w:style>
  <w:style w:type="character" w:customStyle="1" w:styleId="FuzeileZchn">
    <w:name w:val="Fußzeile Zchn"/>
    <w:basedOn w:val="Absatz-Standardschriftart"/>
    <w:link w:val="Fuzeile"/>
    <w:uiPriority w:val="99"/>
    <w:rsid w:val="00706017"/>
  </w:style>
  <w:style w:type="paragraph" w:styleId="Sprechblasentext">
    <w:name w:val="Balloon Text"/>
    <w:basedOn w:val="Standard"/>
    <w:link w:val="SprechblasentextZchn"/>
    <w:uiPriority w:val="99"/>
    <w:semiHidden/>
    <w:unhideWhenUsed/>
    <w:rsid w:val="0070601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6017"/>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ausstellen">
    <w:name w:val="Emphasis"/>
    <w:basedOn w:val="Absatzstandardschriftart"/>
    <w:uiPriority w:val="20"/>
    <w:qFormat/>
    <w:rsid w:val="00775C84"/>
    <w:rPr>
      <w:i/>
      <w:iCs/>
    </w:rPr>
  </w:style>
  <w:style w:type="character" w:styleId="Link">
    <w:name w:val="Hyperlink"/>
    <w:basedOn w:val="Absatzstandardschriftart"/>
    <w:uiPriority w:val="99"/>
    <w:unhideWhenUsed/>
    <w:rsid w:val="003B3D68"/>
    <w:rPr>
      <w:color w:val="0000FF" w:themeColor="hyperlink"/>
      <w:u w:val="single"/>
    </w:rPr>
  </w:style>
  <w:style w:type="character" w:styleId="GesichteterLink">
    <w:name w:val="FollowedHyperlink"/>
    <w:basedOn w:val="Absatzstandardschriftart"/>
    <w:uiPriority w:val="99"/>
    <w:semiHidden/>
    <w:unhideWhenUsed/>
    <w:rsid w:val="002E1B6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267668">
      <w:bodyDiv w:val="1"/>
      <w:marLeft w:val="0"/>
      <w:marRight w:val="0"/>
      <w:marTop w:val="0"/>
      <w:marBottom w:val="0"/>
      <w:divBdr>
        <w:top w:val="none" w:sz="0" w:space="0" w:color="auto"/>
        <w:left w:val="none" w:sz="0" w:space="0" w:color="auto"/>
        <w:bottom w:val="none" w:sz="0" w:space="0" w:color="auto"/>
        <w:right w:val="none" w:sz="0" w:space="0" w:color="auto"/>
      </w:divBdr>
    </w:div>
    <w:div w:id="225145637">
      <w:bodyDiv w:val="1"/>
      <w:marLeft w:val="0"/>
      <w:marRight w:val="0"/>
      <w:marTop w:val="0"/>
      <w:marBottom w:val="0"/>
      <w:divBdr>
        <w:top w:val="none" w:sz="0" w:space="0" w:color="auto"/>
        <w:left w:val="none" w:sz="0" w:space="0" w:color="auto"/>
        <w:bottom w:val="none" w:sz="0" w:space="0" w:color="auto"/>
        <w:right w:val="none" w:sz="0" w:space="0" w:color="auto"/>
      </w:divBdr>
    </w:div>
    <w:div w:id="314146769">
      <w:bodyDiv w:val="1"/>
      <w:marLeft w:val="0"/>
      <w:marRight w:val="0"/>
      <w:marTop w:val="0"/>
      <w:marBottom w:val="0"/>
      <w:divBdr>
        <w:top w:val="none" w:sz="0" w:space="0" w:color="auto"/>
        <w:left w:val="none" w:sz="0" w:space="0" w:color="auto"/>
        <w:bottom w:val="none" w:sz="0" w:space="0" w:color="auto"/>
        <w:right w:val="none" w:sz="0" w:space="0" w:color="auto"/>
      </w:divBdr>
    </w:div>
    <w:div w:id="462314799">
      <w:bodyDiv w:val="1"/>
      <w:marLeft w:val="0"/>
      <w:marRight w:val="0"/>
      <w:marTop w:val="0"/>
      <w:marBottom w:val="0"/>
      <w:divBdr>
        <w:top w:val="none" w:sz="0" w:space="0" w:color="auto"/>
        <w:left w:val="none" w:sz="0" w:space="0" w:color="auto"/>
        <w:bottom w:val="none" w:sz="0" w:space="0" w:color="auto"/>
        <w:right w:val="none" w:sz="0" w:space="0" w:color="auto"/>
      </w:divBdr>
    </w:div>
    <w:div w:id="1624575006">
      <w:bodyDiv w:val="1"/>
      <w:marLeft w:val="0"/>
      <w:marRight w:val="0"/>
      <w:marTop w:val="0"/>
      <w:marBottom w:val="0"/>
      <w:divBdr>
        <w:top w:val="none" w:sz="0" w:space="0" w:color="auto"/>
        <w:left w:val="none" w:sz="0" w:space="0" w:color="auto"/>
        <w:bottom w:val="none" w:sz="0" w:space="0" w:color="auto"/>
        <w:right w:val="none" w:sz="0" w:space="0" w:color="auto"/>
      </w:divBdr>
    </w:div>
    <w:div w:id="1628319174">
      <w:bodyDiv w:val="1"/>
      <w:marLeft w:val="0"/>
      <w:marRight w:val="0"/>
      <w:marTop w:val="0"/>
      <w:marBottom w:val="0"/>
      <w:divBdr>
        <w:top w:val="none" w:sz="0" w:space="0" w:color="auto"/>
        <w:left w:val="none" w:sz="0" w:space="0" w:color="auto"/>
        <w:bottom w:val="none" w:sz="0" w:space="0" w:color="auto"/>
        <w:right w:val="none" w:sz="0" w:space="0" w:color="auto"/>
      </w:divBdr>
    </w:div>
    <w:div w:id="19014051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elegenheitsjobs.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2075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dc:creator>
  <cp:lastModifiedBy>Matthias</cp:lastModifiedBy>
  <cp:revision>3</cp:revision>
  <cp:lastPrinted>2014-06-13T13:55:00Z</cp:lastPrinted>
  <dcterms:created xsi:type="dcterms:W3CDTF">2016-06-09T14:09:00Z</dcterms:created>
  <dcterms:modified xsi:type="dcterms:W3CDTF">2016-06-09T14:10:00Z</dcterms:modified>
</cp:coreProperties>
</file>